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282"/>
        <w:gridCol w:w="1099"/>
      </w:tblGrid>
      <w:tr w:rsidR="004555F1" w:rsidTr="00B20BDA">
        <w:tc>
          <w:tcPr>
            <w:tcW w:w="3510" w:type="dxa"/>
            <w:hideMark/>
          </w:tcPr>
          <w:p w:rsidR="004555F1" w:rsidRDefault="000D06A0" w:rsidP="000D06A0">
            <w:pPr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«02 » декабря 2022 </w:t>
            </w:r>
            <w:r w:rsidR="004555F1"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 w:rsidP="00E276AF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B20BDA">
            <w:pPr>
              <w:ind w:left="567" w:hanging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D06A0">
              <w:rPr>
                <w:sz w:val="26"/>
                <w:szCs w:val="26"/>
              </w:rPr>
              <w:t>685</w:t>
            </w:r>
          </w:p>
        </w:tc>
      </w:tr>
    </w:tbl>
    <w:p w:rsidR="004555F1" w:rsidRDefault="004555F1" w:rsidP="00E276A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807"/>
      </w:tblGrid>
      <w:tr w:rsidR="006B2FC7" w:rsidTr="00EB287B">
        <w:trPr>
          <w:trHeight w:val="3045"/>
        </w:trPr>
        <w:tc>
          <w:tcPr>
            <w:tcW w:w="5807" w:type="dxa"/>
          </w:tcPr>
          <w:p w:rsidR="006B2FC7" w:rsidRPr="006B2FC7" w:rsidRDefault="00005471" w:rsidP="00E276AF">
            <w:pPr>
              <w:spacing w:after="0" w:line="240" w:lineRule="auto"/>
              <w:ind w:left="567"/>
              <w:jc w:val="both"/>
              <w:rPr>
                <w:i/>
                <w:sz w:val="26"/>
                <w:szCs w:val="26"/>
              </w:rPr>
            </w:pPr>
            <w:r w:rsidRPr="00005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 и дополнений в Положение о порядке предоставления из бюджета МР «Бабынинский район» субсидий на мероприятия муниципальной программы «Развитие сельского хозяйства и рынков сельскохозяйственной продукции в Бабынинском районе на 2021-2028 годы»  </w:t>
            </w:r>
          </w:p>
        </w:tc>
      </w:tr>
    </w:tbl>
    <w:p w:rsidR="004555F1" w:rsidRDefault="00005471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5471">
        <w:rPr>
          <w:rFonts w:ascii="Times New Roman" w:hAnsi="Times New Roman" w:cs="Times New Roman"/>
          <w:sz w:val="26"/>
          <w:szCs w:val="26"/>
        </w:rPr>
        <w:tab/>
        <w:t>В целях реализации муниципальной программы «Развитие сельского хозяйства и рынков сельскохозяйственной продукции в Бабынинском районе на 2021-2028 годы», утвержденной Постановлением администрации МР «Бабынинский район» № 577 от 09.10.2020 года, руководствуясь Уставом МР «Бабынинский район»</w:t>
      </w:r>
      <w:r w:rsidR="00F256DC" w:rsidRPr="00F256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005471" w:rsidRDefault="00005471" w:rsidP="00EB287B">
      <w:pPr>
        <w:pStyle w:val="a8"/>
        <w:numPr>
          <w:ilvl w:val="0"/>
          <w:numId w:val="1"/>
        </w:numPr>
        <w:rPr>
          <w:sz w:val="26"/>
          <w:szCs w:val="26"/>
        </w:rPr>
      </w:pPr>
      <w:proofErr w:type="gramStart"/>
      <w:r w:rsidRPr="00005471">
        <w:rPr>
          <w:sz w:val="26"/>
          <w:szCs w:val="26"/>
        </w:rPr>
        <w:t>Положение о порядке предоставления из бюджета МР «Бабынинский район» субсидий на мероприятия муниципальной программы «Развитие сельского хозяйства и рынков сельскохозяйственной продукции в Бабынинском районе на 2021-2028 годы» (далее – Положение), утвержденное постановлением администрации МР «Бабынинский район» от 27.05.2021 № 301 «Об утверждении Положения о порядке предоставления из бюджета МР «Бабынинский район» на мероприятия муниципальной программы «Развитие сельского хозяйства и рынков сельскохозяйственной продукции</w:t>
      </w:r>
      <w:proofErr w:type="gramEnd"/>
      <w:r w:rsidRPr="00005471">
        <w:rPr>
          <w:sz w:val="26"/>
          <w:szCs w:val="26"/>
        </w:rPr>
        <w:t xml:space="preserve"> в Бабынинском районе на 2021-2028 годы» </w:t>
      </w:r>
      <w:r w:rsidR="00EB287B" w:rsidRPr="00EB287B">
        <w:rPr>
          <w:sz w:val="26"/>
          <w:szCs w:val="26"/>
        </w:rPr>
        <w:t>изложить в новой редакции (Приложение).</w:t>
      </w:r>
    </w:p>
    <w:p w:rsidR="000F32C2" w:rsidRPr="000F32C2" w:rsidRDefault="000F32C2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:rsidR="00C912C1" w:rsidRPr="00C912C1" w:rsidRDefault="000F32C2" w:rsidP="00EB287B">
      <w:pPr>
        <w:pStyle w:val="a8"/>
        <w:numPr>
          <w:ilvl w:val="0"/>
          <w:numId w:val="1"/>
        </w:numPr>
        <w:rPr>
          <w:sz w:val="26"/>
          <w:szCs w:val="26"/>
        </w:rPr>
      </w:pPr>
      <w:r w:rsidRPr="000F32C2">
        <w:rPr>
          <w:sz w:val="26"/>
          <w:szCs w:val="26"/>
        </w:rPr>
        <w:t>Настоящее Постановление вступает в силу с момента подписания</w:t>
      </w:r>
      <w:r>
        <w:rPr>
          <w:sz w:val="26"/>
          <w:szCs w:val="26"/>
        </w:rPr>
        <w:t>, подлежит официальному опубликованию</w:t>
      </w:r>
      <w:r w:rsidRPr="000F32C2">
        <w:rPr>
          <w:sz w:val="26"/>
          <w:szCs w:val="26"/>
        </w:rPr>
        <w:t xml:space="preserve"> и распространяется на правоотношения, возникшие с 01.01.202</w:t>
      </w:r>
      <w:r>
        <w:rPr>
          <w:sz w:val="26"/>
          <w:szCs w:val="26"/>
        </w:rPr>
        <w:t>2</w:t>
      </w:r>
      <w:r w:rsidRPr="000F32C2">
        <w:rPr>
          <w:sz w:val="26"/>
          <w:szCs w:val="26"/>
        </w:rPr>
        <w:t xml:space="preserve"> года.</w:t>
      </w:r>
    </w:p>
    <w:p w:rsidR="00C912C1" w:rsidRDefault="00C912C1" w:rsidP="00EB287B">
      <w:pPr>
        <w:pStyle w:val="a8"/>
        <w:numPr>
          <w:ilvl w:val="0"/>
          <w:numId w:val="1"/>
        </w:numPr>
        <w:rPr>
          <w:sz w:val="26"/>
          <w:szCs w:val="26"/>
        </w:rPr>
      </w:pPr>
      <w:proofErr w:type="gramStart"/>
      <w:r w:rsidRPr="00C912C1">
        <w:rPr>
          <w:sz w:val="26"/>
          <w:szCs w:val="26"/>
        </w:rPr>
        <w:t>Контроль за</w:t>
      </w:r>
      <w:proofErr w:type="gramEnd"/>
      <w:r w:rsidRPr="00C912C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>
        <w:rPr>
          <w:sz w:val="26"/>
          <w:szCs w:val="26"/>
        </w:rPr>
        <w:t>Лобанова А.Е.</w:t>
      </w:r>
    </w:p>
    <w:p w:rsidR="002220AF" w:rsidRDefault="002220AF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E276AF" w:rsidP="00E276AF">
            <w:pPr>
              <w:ind w:left="567" w:right="-42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</w:t>
            </w:r>
            <w:r w:rsidR="004555F1">
              <w:rPr>
                <w:b/>
                <w:sz w:val="26"/>
                <w:szCs w:val="26"/>
              </w:rPr>
              <w:t>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 w:rsidP="00E276AF">
            <w:pPr>
              <w:ind w:left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 w:rsidP="00E276AF">
            <w:pPr>
              <w:ind w:left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>Приложение N 1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B287B">
        <w:rPr>
          <w:sz w:val="26"/>
          <w:szCs w:val="26"/>
        </w:rPr>
        <w:t>к Постановлению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B287B">
        <w:rPr>
          <w:sz w:val="26"/>
          <w:szCs w:val="26"/>
        </w:rPr>
        <w:t>администрации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B287B">
        <w:rPr>
          <w:sz w:val="26"/>
          <w:szCs w:val="26"/>
        </w:rPr>
        <w:t>МР "Бабынинский район"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B287B">
        <w:rPr>
          <w:sz w:val="26"/>
          <w:szCs w:val="26"/>
        </w:rPr>
        <w:t xml:space="preserve">от </w:t>
      </w:r>
      <w:r w:rsidR="000D06A0">
        <w:rPr>
          <w:sz w:val="26"/>
          <w:szCs w:val="26"/>
        </w:rPr>
        <w:t xml:space="preserve">02 декабря </w:t>
      </w:r>
      <w:r w:rsidR="006C0870">
        <w:rPr>
          <w:sz w:val="26"/>
          <w:szCs w:val="26"/>
        </w:rPr>
        <w:t>2022</w:t>
      </w:r>
      <w:r w:rsidRPr="00EB287B">
        <w:rPr>
          <w:sz w:val="26"/>
          <w:szCs w:val="26"/>
        </w:rPr>
        <w:t xml:space="preserve"> г. N </w:t>
      </w:r>
      <w:r w:rsidR="000D06A0">
        <w:rPr>
          <w:sz w:val="26"/>
          <w:szCs w:val="26"/>
        </w:rPr>
        <w:t>685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EB287B">
        <w:rPr>
          <w:b/>
          <w:sz w:val="26"/>
          <w:szCs w:val="26"/>
        </w:rPr>
        <w:t>Положение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EB287B">
        <w:rPr>
          <w:b/>
          <w:sz w:val="26"/>
          <w:szCs w:val="26"/>
        </w:rPr>
        <w:t>о порядке предоставления из средств местного бюджета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EB287B">
        <w:rPr>
          <w:b/>
          <w:sz w:val="26"/>
          <w:szCs w:val="26"/>
        </w:rPr>
        <w:t>субсидий на мероприятия муниципальной программы "Развитие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EB287B">
        <w:rPr>
          <w:b/>
          <w:sz w:val="26"/>
          <w:szCs w:val="26"/>
        </w:rPr>
        <w:t>сельского хозяйства и рынков сельскохозяйственной продукции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EB287B">
        <w:rPr>
          <w:b/>
          <w:sz w:val="26"/>
          <w:szCs w:val="26"/>
        </w:rPr>
        <w:t>в Бабынинском районе на 2021 - 2028 годы"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bookmarkStart w:id="6" w:name="_GoBack"/>
      <w:bookmarkEnd w:id="6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1. Общие положения о предоставлении субсидий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1.1. </w:t>
      </w:r>
      <w:proofErr w:type="gramStart"/>
      <w:r w:rsidRPr="00EB287B">
        <w:rPr>
          <w:sz w:val="26"/>
          <w:szCs w:val="26"/>
        </w:rPr>
        <w:t>Настоящее Положение определяет цель, условия и порядок предоставления субсидий из средств бюджета МР "Бабынинский район" (далее - субсидии) на мероприятия в рамках муниципальной программы "Развитие сельского хозяйства и рынков сельскохозяйственной продукции в Бабынинском районе на 2021 - 2028 годы", утвержденной постановлением администрации МР "Бабынинский район" N 577 от 09.10.2020 (далее - Программа), а также требования к отчетности и осуществлению контроля за соблюдением условий</w:t>
      </w:r>
      <w:proofErr w:type="gramEnd"/>
      <w:r w:rsidRPr="00EB287B">
        <w:rPr>
          <w:sz w:val="26"/>
          <w:szCs w:val="26"/>
        </w:rPr>
        <w:t>, цели и порядка предоставления субсидий и ответственности за их нарушение (далее - Порядок).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1.2. Целью предоставления субсидий является возмещение части затрат получателей, указанных в пункте 1.4 Порядка, по направлениям, предусмотренным в пункте 2.2 Порядка, в рамках Программы.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1.3. </w:t>
      </w:r>
      <w:proofErr w:type="gramStart"/>
      <w:r w:rsidRPr="00EB287B">
        <w:rPr>
          <w:sz w:val="26"/>
          <w:szCs w:val="26"/>
        </w:rPr>
        <w:t>Органом местного самоуправления Бабынинского района,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предусмотренные бюджетом МР "Бабынинский район", утвержденным решением Районного Собрания "О бюджете МР "Бабынинский район" на 2021 год и на плановый период 2022 и 2023 годов" от</w:t>
      </w:r>
      <w:proofErr w:type="gramEnd"/>
      <w:r w:rsidRPr="00EB287B">
        <w:rPr>
          <w:sz w:val="26"/>
          <w:szCs w:val="26"/>
        </w:rPr>
        <w:t xml:space="preserve"> 29.12.2020 N 51, является администрация МР "Бабынинский район" в лице отдела сельского хозяйства (далее - отдел).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1.4. Получателями субсидий для пунктов 2.2.1 - 2.2.4 являются юридические лица (за исключением государственных (муниципальных) учреждений), индивидуальные предприниматели, являющиеся сельскохозяйственными товаропроизводителями (за исключением граждан, ведущих личное подсобное хозяйство, и сельскохозяйственных кредитных потребительских кооперативов), для пункта 2.2.5 - граждане, ведущие личное подсобное хозяйство, соответствующие требованиям, установленным пунктами 2.13, 2.14 Порядка (далее - получатели).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1.5. Сведения о субсидиях размещаются на официальном сайте администрации МР "Бабынинский район" в информационно-телекоммуникационной сети Интернет при формировании проекта решения Районного Собрания о бюджете МР "Бабынинский район" (проекта решения Районного Собрания о внесении изменений в решение Районного Собрания о бюджете МР "Бабынинский район").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>2. Условия и порядок предоставления субсидий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2.1. Субсидии предоставляются получателям на возмещение части затрат (без учета налога на добавленную стоимость), фактически произведенных получателями в текущем финансовом году по направлениям, указанным в пункте 2.2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по направлениям, указанным в подпунктах пункта 2.2 Порядка,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Субсидии предоставляются получателям, зарегистрированным и осуществляющим деятельность на территории Бабынинского района.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 Субсидии предоставляются получателям по следующим направлениям: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2.2.1. Субсидии путем возмещения части затрат (без учета налога на добавленную стоимость) получателям на 1 килограмм реализованного и (или) отгруженного на собственную переработку коровьего молока;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2.2.2. Субсидии на реализацию молодняка с живой массой не менее 450 кг в возрасте не старше 2 лет: за 1 тонну реализованного молодняка живой массой не менее 450 кг в возрасте не старше 2 лет;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2.2.3. Субсидии путем возмещения части затрат на закладку и уход за многолетними насаждениями;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2.2.4. Субсидии на племенное маточное поголовье сельскохозяйственных животных путем возмещения части фактически произведенных затрат на племенное маточное поголовье сельскохозяйственных животных;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2.2.5. Субсидии путем возмещения части затрат на приобретение пчелосемей.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 Для получения субсидии по направлениям в п. 2.2.1 - 2.2.4 получатели представляют в отдел следующие документы: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2.3.1. Заявление о предоставлении субсидии по форме, определенной отделом.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2.3.2. Копии документов, являющихся основанием для предоставления субсидии, в том числе подтверждающих фактически произведенные получателями затраты, согласно перечню, разработанному отделом.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2.3.3. Расчет размера средств, причитающихся получателю, по форме, утверждаемой отделом.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2.3.4. Дополнительно для получателей по направлению, установленному в подпункте 2.2.1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2.3.4.1. Сведения о наличии у получателя поголовья коров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субсидий.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2.3.4.2. Сведения об объемах производства молока, объемах реализованного и (или) отгруженного на собственную переработку молока (за установленный период).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2.3.4.3. Документы, подтверждающие факт реализации и (или) отгрузки на собственную переработку молока за период, заявленный для предоставления субсидий (их реестр).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2.3.4.4. 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>2.3.4.4. Копии форм федерального государственного статистического наблюдения N 24-СХ (годовая) "Сведения о состоянии животноводства в ____ году" или N 3 фермер "Сведения о производстве продукции животноводства и поголовье скота за ____ год" за отчетный финансовый год и год, предшествующий отчетному финансовому году.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2.3.5. </w:t>
      </w:r>
      <w:proofErr w:type="gramStart"/>
      <w:r w:rsidRPr="00EB287B">
        <w:rPr>
          <w:sz w:val="26"/>
          <w:szCs w:val="26"/>
        </w:rPr>
        <w:t>Документы, подтверждающие размер среднемесячной заработной платы работников, заполненные в установленном порядке, за квартал года, предшествующий кварталу подачи документов на получение субсидии (по формам федерального статистического наблюдения N П-4 или ПМ, а в случае их отсутствия представляется копия отчета по начисленным и уплаченным страховым взносам в один из государственных внебюджетных фондов), - для получателей, являющихся работодателями.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2.3.6. Справку, заверенную получателем, что он не является получателем средств бюджета муниципального района "Бабынинский район" в соответствии с иными нормативными правовыми актами Бабынинского района на цель, указанную в пункте 1.2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2.3.7. Документы, подтверждающие отсутствие у получателя просроченной задолженности по возврату в районный бюджет субсидий, бюджетных инвестиций, </w:t>
      </w:r>
      <w:proofErr w:type="gramStart"/>
      <w:r w:rsidRPr="00EB287B">
        <w:rPr>
          <w:sz w:val="26"/>
          <w:szCs w:val="26"/>
        </w:rPr>
        <w:t>предоставленных</w:t>
      </w:r>
      <w:proofErr w:type="gramEnd"/>
      <w:r w:rsidRPr="00EB287B">
        <w:rPr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EB287B">
        <w:rPr>
          <w:sz w:val="26"/>
          <w:szCs w:val="26"/>
        </w:rPr>
        <w:t>Бабынинским</w:t>
      </w:r>
      <w:proofErr w:type="spellEnd"/>
      <w:r w:rsidRPr="00EB287B">
        <w:rPr>
          <w:sz w:val="26"/>
          <w:szCs w:val="26"/>
        </w:rPr>
        <w:t xml:space="preserve"> районом.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2.3.8. Документы, подтверждающие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2.3.9.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2.4. Получатели по направлениям в п. 2.2.1 - 2.2.4 представляют документы, подтверждающие их соответствие требованиям статьи 3 Федерального закона "О развитии сельского хозяйства", за календарный год, предшествующий году подачи документов на предоставление субсидии: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2.4.1. Для юридических лиц - копии бухгалтерского баланса и отчета о финансовых результатах по формам, утвержденным приказом Министерства финансов Российской Федерации от 02.07.2010 N 66н "О формах бухгалтерской отчетности организаций", заверенные получателем.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2.4.2. Для индивидуальных предпринимателей - книгу (выписку из книги) учета доходов и расходов и хозяйственных операций, заверенную получателем.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2.4.3. Для крестьянских (фермерских) хозяйств - копию ведомости финансовых результатов (форма N 5-КХ), заверенную печатью и подписью руководителя получателя.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2.4.4. </w:t>
      </w:r>
      <w:proofErr w:type="gramStart"/>
      <w:r w:rsidRPr="00EB287B">
        <w:rPr>
          <w:sz w:val="26"/>
          <w:szCs w:val="26"/>
        </w:rPr>
        <w:t>Для получателей - справку, заверенную получателем,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части 1 статьи 3 Федерального закона "О развитии сельского хозяйства", составленную на основании сведений первичных учетных документов получателя.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 Для получения субсидии по направлениям в п. 2.2.5 получатели представляют в отдел следующие документы: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2.5.1. Заявление о предоставлении субсидии по форме, определенной отделом.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>2.5.2. Расчет размера средств, причитающихся получателю по форме, утверждаемой отделом.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2.5.3. Копию ветеринарно-санитарного паспорта пасеки;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2.5.4. Копии товарных чеков или накладных, а также платежных поручений или кассовых чеков или приходных кассовых ордеров, оформленных в установленном порядке, при покупке пчелосемей;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2.5.5. Копии договоров купли-продажи и расписок продавцов (поставщиков) в получении денежных сре</w:t>
      </w:r>
      <w:proofErr w:type="gramStart"/>
      <w:r w:rsidRPr="00EB287B">
        <w:rPr>
          <w:sz w:val="26"/>
          <w:szCs w:val="26"/>
        </w:rPr>
        <w:t>дств пр</w:t>
      </w:r>
      <w:proofErr w:type="gramEnd"/>
      <w:r w:rsidRPr="00EB287B">
        <w:rPr>
          <w:sz w:val="26"/>
          <w:szCs w:val="26"/>
        </w:rPr>
        <w:t>и приобретении пчелосемей у физических лиц;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2.5.6. Выписку из </w:t>
      </w:r>
      <w:proofErr w:type="spellStart"/>
      <w:r w:rsidRPr="00EB287B">
        <w:rPr>
          <w:sz w:val="26"/>
          <w:szCs w:val="26"/>
        </w:rPr>
        <w:t>похозяйственной</w:t>
      </w:r>
      <w:proofErr w:type="spellEnd"/>
      <w:r w:rsidRPr="00EB287B">
        <w:rPr>
          <w:sz w:val="26"/>
          <w:szCs w:val="26"/>
        </w:rPr>
        <w:t xml:space="preserve"> книги на 1 января текущего года о наличии пчелосемей в личном подсобном хозяйстве гражданина, ведущего личное подсобное хозяйство;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2.5.7. Справку-выписку из </w:t>
      </w:r>
      <w:proofErr w:type="spellStart"/>
      <w:r w:rsidRPr="00EB287B">
        <w:rPr>
          <w:sz w:val="26"/>
          <w:szCs w:val="26"/>
        </w:rPr>
        <w:t>похозяйственной</w:t>
      </w:r>
      <w:proofErr w:type="spellEnd"/>
      <w:r w:rsidRPr="00EB287B">
        <w:rPr>
          <w:sz w:val="26"/>
          <w:szCs w:val="26"/>
        </w:rPr>
        <w:t xml:space="preserve"> книги о движении сельскохозяйственных животных при их приобретении.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2.5.8. Справку, заверенную получателем, что он не является получателем средств бюджета муниципального района "Бабынинский район" в соответствии с иными нормативными правовыми актами Бабынинского района на цель, указанную в пункте 1.2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2.5.9. Документы, подтверждающие отсутствие у получателя просроченной задолженности по возврату в районный бюджет субсидий, бюджетных инвестиций, </w:t>
      </w:r>
      <w:proofErr w:type="gramStart"/>
      <w:r w:rsidRPr="00EB287B">
        <w:rPr>
          <w:sz w:val="26"/>
          <w:szCs w:val="26"/>
        </w:rPr>
        <w:t>предоставленных</w:t>
      </w:r>
      <w:proofErr w:type="gramEnd"/>
      <w:r w:rsidRPr="00EB287B">
        <w:rPr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EB287B">
        <w:rPr>
          <w:sz w:val="26"/>
          <w:szCs w:val="26"/>
        </w:rPr>
        <w:t>Бабынинским</w:t>
      </w:r>
      <w:proofErr w:type="spellEnd"/>
      <w:r w:rsidRPr="00EB287B">
        <w:rPr>
          <w:sz w:val="26"/>
          <w:szCs w:val="26"/>
        </w:rPr>
        <w:t xml:space="preserve"> районом.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2.5.10. Документы, подтверждающие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2.6. Получатели несут ответственность за достоверность документов, представляемых ими в отдел для получения субсидии, в соответствии с законодательством Российской Федерации и законодательством Калужской области.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 Отдел проверяет получателя на соответствие требованиям, установленным: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2.7.1. В подпункте 2.17.1 пункта 2.17 Порядка, на основании документа, указанного в подпункте 2.3.7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2.7.2. В подпункте 2.17.2 пункта 2.17 Порядка, - на основании выписки из Единого государственного реестра юридических лиц, указанной в подпункте 2.3.9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2.7.3. В подпункте 2.17.3 пункта 2.17 Порядка, - на основании документа, указанного в подпункте 2.3.6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2.7.4. </w:t>
      </w:r>
      <w:proofErr w:type="gramStart"/>
      <w:r w:rsidRPr="00EB287B">
        <w:rPr>
          <w:sz w:val="26"/>
          <w:szCs w:val="26"/>
        </w:rPr>
        <w:t>В подпункте 2.17.4 пункта 2.17 Порядка, - на основании выписки из Единого государственного реестра юридических лиц или Единого государственного реестра индивидуальных предпринимателей, указанной в подпункте 2.3.9 пункта 2.3 Порядка, сведений Единого федерального реестра сведений о банкротстве, размещенных в сети Интернет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2.7.5. В подпункте 2.17.5 пункта 2.17 Порядка, - на основании документа, указанного в подпункте 2.3.8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2.7.6. В подпункте 2.17.6 пункта 2.17 Порядка, - на основании документа, указанного в подпункте 2.3.5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>2.7.7. В подпунктах 2.17.7.2 пункта 2.17 Порядка, - на основании документов, указанных в подпункте 2.3.4.4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2.7.8. В подпункте 2.17.7.1 пункта 2.17 Порядка, - на основании документа, указанного в подпункте 2.3.4.1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2.7.9. В подпункте 2.17.9 пункта 2.17 Порядка, - на основании документа, указанного в подпункте 2.3.2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2.7.10. В подпункте 2.17.8 пункта 2.17 Порядка, - на основании сведений </w:t>
      </w:r>
      <w:proofErr w:type="spellStart"/>
      <w:r w:rsidRPr="00EB287B">
        <w:rPr>
          <w:sz w:val="26"/>
          <w:szCs w:val="26"/>
        </w:rPr>
        <w:t>переченя</w:t>
      </w:r>
      <w:proofErr w:type="spellEnd"/>
      <w:r w:rsidRPr="00EB287B">
        <w:rPr>
          <w:sz w:val="26"/>
          <w:szCs w:val="26"/>
        </w:rPr>
        <w:t>, утвержденного уполномоченным органом государственной власти Калужской области – министерством сельского хозяйства Калужской области по согласованию с Министерством сельского хозяйства Российской Федерации на поддержку племенного животноводства.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2.7.11. В подпункте 2.18.1 пункта 2.18 Порядка, - на основании документов, указанных в пункте 2.4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2.8. </w:t>
      </w:r>
      <w:proofErr w:type="gramStart"/>
      <w:r w:rsidRPr="00EB287B">
        <w:rPr>
          <w:sz w:val="26"/>
          <w:szCs w:val="26"/>
        </w:rPr>
        <w:t>Отдел в течение десяти рабочих дней со дня получения документов, указанных в пунктах 2.3 и 2.4 Порядка, рассматривает указанные документы, а также документы и сведения, указанные в пункте 2.6 Порядка, и в случае соответствия документов требованиям пунктов 2.3, 2.4 Порядка, соответствия получателя требованиям, указанным в пунктах 2.17, 2.18, 2.19 Порядка, принимает решение о предоставлении субсидии либо на основании пункта 2.14</w:t>
      </w:r>
      <w:proofErr w:type="gramEnd"/>
      <w:r w:rsidRPr="00EB287B">
        <w:rPr>
          <w:sz w:val="26"/>
          <w:szCs w:val="26"/>
        </w:rPr>
        <w:t xml:space="preserve"> Порядка - решение об отказе в предоставлении субсидии.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2.9. Решение отдела (о предоставлении субсидии либо об отказе в предоставлении субсидии) оформляется приказом отдела.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2.10. Информация о предоставлении субсидий из районного бюджета в течение двух рабочих дней со дня издания приказа размещается в сети Интернет на странице "Сельское хозяйство" раздела "Деятельность" сайта администрации МР "Бабынинский район" по адресу: https://babynininskij-r40.gosweb.gosuslugi.ru/.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2.11. </w:t>
      </w:r>
      <w:proofErr w:type="gramStart"/>
      <w:r w:rsidRPr="00EB287B">
        <w:rPr>
          <w:sz w:val="26"/>
          <w:szCs w:val="26"/>
        </w:rPr>
        <w:t>В случае принятия отделом решения о предоставлении субсидии заключение договора о предоставлении субсидий и перечисление субсидий осуществляются отделом в срок не позднее десятого рабочего дня после со дня издания приказа о предоставлении субсидий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договоре о предоставлении субсидии.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2.12. Договор о предоставлении субсидии заключается с получателем по типовой форме, установленной отделом финансов администрации МР "Бабынинский район".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2.13. Отдел принимает решение об отказе в предоставлении субсидии в следующих случаях: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2.13.1. Несоответствие представленных получателем документов требованиям пунктов 2.3, 2.4, 2.5 Порядка или непредставление (представление не в полном объеме) указанных документов.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2.13.2. Установление факта недостоверности представленной получателем информации.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2.13.3. Несоответствие получателя требованиям, установленным в пунктах 2.18, 2.19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2.14. В случае принятия решения об отказе в предоставлении субсидии отдел в течение трех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2.15. Решение об отказе в предоставление субсидии может быть обжаловано в </w:t>
      </w:r>
      <w:r w:rsidRPr="00EB287B">
        <w:rPr>
          <w:sz w:val="26"/>
          <w:szCs w:val="26"/>
        </w:rPr>
        <w:lastRenderedPageBreak/>
        <w:t>установленном законодательством Российской Федерации порядке.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 Размер субсидии, предоставляемой получателю, рассчитывается по формуле: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2.16.1. По направлению, указанному в подпункте 2.2.1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Рс</w:t>
      </w:r>
      <w:proofErr w:type="gramStart"/>
      <w:r w:rsidRPr="00EB287B">
        <w:rPr>
          <w:sz w:val="26"/>
          <w:szCs w:val="26"/>
        </w:rPr>
        <w:t>i</w:t>
      </w:r>
      <w:proofErr w:type="spellEnd"/>
      <w:proofErr w:type="gramEnd"/>
      <w:r w:rsidRPr="00EB287B">
        <w:rPr>
          <w:sz w:val="26"/>
          <w:szCs w:val="26"/>
        </w:rPr>
        <w:t xml:space="preserve"> = </w:t>
      </w:r>
      <w:proofErr w:type="spellStart"/>
      <w:r w:rsidRPr="00EB287B">
        <w:rPr>
          <w:sz w:val="26"/>
          <w:szCs w:val="26"/>
        </w:rPr>
        <w:t>Vi</w:t>
      </w:r>
      <w:proofErr w:type="spellEnd"/>
      <w:r w:rsidRPr="00EB287B">
        <w:rPr>
          <w:sz w:val="26"/>
          <w:szCs w:val="26"/>
        </w:rPr>
        <w:t xml:space="preserve"> </w:t>
      </w:r>
      <w:proofErr w:type="spellStart"/>
      <w:r w:rsidRPr="00EB287B">
        <w:rPr>
          <w:sz w:val="26"/>
          <w:szCs w:val="26"/>
        </w:rPr>
        <w:t>x</w:t>
      </w:r>
      <w:proofErr w:type="spellEnd"/>
      <w:r w:rsidRPr="00EB287B">
        <w:rPr>
          <w:sz w:val="26"/>
          <w:szCs w:val="26"/>
        </w:rPr>
        <w:t xml:space="preserve"> S,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где </w:t>
      </w:r>
      <w:proofErr w:type="spellStart"/>
      <w:r w:rsidRPr="00EB287B">
        <w:rPr>
          <w:sz w:val="26"/>
          <w:szCs w:val="26"/>
        </w:rPr>
        <w:t>Рс</w:t>
      </w:r>
      <w:proofErr w:type="gramStart"/>
      <w:r w:rsidRPr="00EB287B">
        <w:rPr>
          <w:sz w:val="26"/>
          <w:szCs w:val="26"/>
        </w:rPr>
        <w:t>i</w:t>
      </w:r>
      <w:proofErr w:type="spellEnd"/>
      <w:proofErr w:type="gramEnd"/>
      <w:r w:rsidRPr="00EB287B">
        <w:rPr>
          <w:sz w:val="26"/>
          <w:szCs w:val="26"/>
        </w:rPr>
        <w:t xml:space="preserve"> - размер субсидии, предоставляемой получателю за период, заявленный в заявлении о предоставлении субсидии;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Vi</w:t>
      </w:r>
      <w:proofErr w:type="spellEnd"/>
      <w:r w:rsidRPr="00EB287B">
        <w:rPr>
          <w:sz w:val="26"/>
          <w:szCs w:val="26"/>
        </w:rPr>
        <w:t xml:space="preserve"> - объем реализованного получателем и (или) отгруженного на собственную переработку коровьего молока за период, указанный в заявлении на предоставление субсидии, подтвержденный документами, указанными в подпункте 2.3.4.2 пункта 2.3 Порядка;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S - ставка субсидий районного бюджета на 1 кг реализованного и (или) отгруженного на собственную переработку коровьего молока,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Главный распорядитель осуществляет выплаты пропорционально для всех получателей субсидий в зависимости от доли объема реализованного получателем и (или) отгруженного на собственную переработку коровьего молока за период в пределах лимитов бюджетных ассигнований.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2.16.2. По направлению, указанному в подпункте 2.2.2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= V </w:t>
      </w:r>
      <w:proofErr w:type="spellStart"/>
      <w:r w:rsidRPr="00EB287B">
        <w:rPr>
          <w:sz w:val="26"/>
          <w:szCs w:val="26"/>
        </w:rPr>
        <w:t>x</w:t>
      </w:r>
      <w:proofErr w:type="spellEnd"/>
      <w:r w:rsidRPr="00EB287B">
        <w:rPr>
          <w:sz w:val="26"/>
          <w:szCs w:val="26"/>
        </w:rPr>
        <w:t xml:space="preserve"> S,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где </w:t>
      </w: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- размер субсидии, предоставляемой получателю, заявленный в заявлении о предоставлении субсидии;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V - объем реализованного получателем и (или) отгруженного на собственную переработку молодняка живой массой не менее 450 кг в возрасте не старше 2 лет за период, указанный в заявлении на предоставление субсидии, подтвержденный документами, указанными в подпункте 2.3.2 пункта 2.3 Порядка;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S - ставка субсидий районного бюджета за 1 тонну реализованного и (или) отгруженного на собственную переработку реализованного молодняка живой массой не менее 450 кг в возрасте не старше 2 лет,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Главный распорядитель осуществляет выплаты пропорционально для всех получателей субсидий в зависимости от доли объема реализованного получателем и (или) отгруженного на собственную переработку молодняка живой массой не менее 450 кг в возрасте не старше 2 лет за период в пределах лимитов бюджетных ассигнований.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2.16.3. По направлению, указанному в подпункте 2.2.3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= V </w:t>
      </w:r>
      <w:proofErr w:type="spellStart"/>
      <w:r w:rsidRPr="00EB287B">
        <w:rPr>
          <w:sz w:val="26"/>
          <w:szCs w:val="26"/>
        </w:rPr>
        <w:t>x</w:t>
      </w:r>
      <w:proofErr w:type="spellEnd"/>
      <w:r w:rsidRPr="00EB287B">
        <w:rPr>
          <w:sz w:val="26"/>
          <w:szCs w:val="26"/>
        </w:rPr>
        <w:t xml:space="preserve"> S,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где </w:t>
      </w: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- размер субсидии, предоставляемой получателю, заявленный в заявлении о предоставлении субсидии;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V - площадь закладки и (или) ухода за многолетними насаждениями (до вступления в товарное плодоношение, но не более 3 лет для садов интенсивного типа) за период, </w:t>
      </w:r>
      <w:r w:rsidRPr="00EB287B">
        <w:rPr>
          <w:sz w:val="26"/>
          <w:szCs w:val="26"/>
        </w:rPr>
        <w:lastRenderedPageBreak/>
        <w:t>указанный в заявлении на предоставление субсидии, подтвержденный документами, указанными в подпункте 2.3.2 пункта 2.3 Порядка;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S - ставка субсидий районного бюджета за 1 га многолетних насаждений (до вступления в товарное плодоношение, но не более 3 лет для садов интенсивного типа),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Главный распорядитель осуществляет выплаты пропорционально для всех получателей субсидий в зависимости от доли площади закладки и (или) ухода за многолетними насаждениями (до вступления в товарное плодоношение, но не более 3 лет для садов интенсивного типа) за период в пределах лимитов бюджетных ассигнований.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2.16.4. По направлению, указанному в подпункте 2.2.4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= V </w:t>
      </w:r>
      <w:proofErr w:type="spellStart"/>
      <w:r w:rsidRPr="00EB287B">
        <w:rPr>
          <w:sz w:val="26"/>
          <w:szCs w:val="26"/>
        </w:rPr>
        <w:t>x</w:t>
      </w:r>
      <w:proofErr w:type="spellEnd"/>
      <w:r w:rsidRPr="00EB287B">
        <w:rPr>
          <w:sz w:val="26"/>
          <w:szCs w:val="26"/>
        </w:rPr>
        <w:t xml:space="preserve"> S,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где </w:t>
      </w: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- размер субсидии, предоставляемой получателю;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V - количество голов племенного маточного поголовья сельскохозяйственных животных, содержащихся у получателя;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S - ставка субсидий областного бюджета на одну голову, утверждаемая уполномоченным органом государственной власти Калужской области – министерством сельского хозяйства Калужской области с учетом суммы фактически произведенных получателем затрат по данному направлению.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2.16.5. По направлению, указанному в подпункте 2.2.5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= V </w:t>
      </w:r>
      <w:proofErr w:type="spellStart"/>
      <w:r w:rsidRPr="00EB287B">
        <w:rPr>
          <w:sz w:val="26"/>
          <w:szCs w:val="26"/>
        </w:rPr>
        <w:t>x</w:t>
      </w:r>
      <w:proofErr w:type="spellEnd"/>
      <w:r w:rsidRPr="00EB287B">
        <w:rPr>
          <w:sz w:val="26"/>
          <w:szCs w:val="26"/>
        </w:rPr>
        <w:t xml:space="preserve"> S,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где </w:t>
      </w:r>
      <w:proofErr w:type="spellStart"/>
      <w:r w:rsidRPr="00EB287B">
        <w:rPr>
          <w:sz w:val="26"/>
          <w:szCs w:val="26"/>
        </w:rPr>
        <w:t>Рс</w:t>
      </w:r>
      <w:proofErr w:type="spellEnd"/>
      <w:r w:rsidRPr="00EB287B">
        <w:rPr>
          <w:sz w:val="26"/>
          <w:szCs w:val="26"/>
        </w:rPr>
        <w:t xml:space="preserve"> - размер субсидии, предоставляемой получателю, заявленный в заявлении о предоставлении субсидии;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V - количество приобретенных пчелосемей за период, указанный в заявлении на предоставление субсидии, подтвержденный документами, указанными в подпункте 2.5.7  пункта 2.5 Порядка;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S - ставка субсидий районного бюджета за 1 приобретенную пчелосемью, утверждаемая отделом сельского хозяйства администрации МР "Бабынинский район" с учетом суммы фактически произведенных получателем затрат по данному направлению.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Компенсация части затрат на приобретение пчелосемей в размере 1000 руб./пчелосемья;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Количество пчелиных семей, затраты на приобретение которых подлежат компенсации (возмещению), составляет не более 10 на одного заявителя.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Главный распорядитель осуществляет выплаты в пределах лимитов бюджетных ассигнований.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 Требования, которым должны соответствовать получатели на дату представления документов, указанных в пункте 2.3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2.17.1. Отсутствие у получателей просроченной задолженности по возврату в районный бюджет субсидий, бюджетных инвестиций, </w:t>
      </w:r>
      <w:proofErr w:type="gramStart"/>
      <w:r w:rsidRPr="00EB287B">
        <w:rPr>
          <w:sz w:val="26"/>
          <w:szCs w:val="26"/>
        </w:rPr>
        <w:t>предоставленных</w:t>
      </w:r>
      <w:proofErr w:type="gramEnd"/>
      <w:r w:rsidRPr="00EB287B">
        <w:rPr>
          <w:sz w:val="26"/>
          <w:szCs w:val="26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EB287B">
        <w:rPr>
          <w:sz w:val="26"/>
          <w:szCs w:val="26"/>
        </w:rPr>
        <w:t>Бабынинским</w:t>
      </w:r>
      <w:proofErr w:type="spellEnd"/>
      <w:r w:rsidRPr="00EB287B">
        <w:rPr>
          <w:sz w:val="26"/>
          <w:szCs w:val="26"/>
        </w:rPr>
        <w:t xml:space="preserve"> районом.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lastRenderedPageBreak/>
        <w:t xml:space="preserve">2.17.2. </w:t>
      </w:r>
      <w:proofErr w:type="gramStart"/>
      <w:r w:rsidRPr="00EB287B">
        <w:rPr>
          <w:sz w:val="26"/>
          <w:szCs w:val="26"/>
        </w:rPr>
        <w:t>Получатели (за исключением сельскохозяйственных товаропроизводителей - 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EB287B">
        <w:rPr>
          <w:sz w:val="26"/>
          <w:szCs w:val="26"/>
        </w:rPr>
        <w:t xml:space="preserve">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2.17.3. Получатели не являются получателями средств районного бюджета в соответствии с иными нормативными правовыми актами Бабынинского на цель, указанную в пункте 1.2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2.17.4. </w:t>
      </w:r>
      <w:proofErr w:type="gramStart"/>
      <w:r w:rsidRPr="00EB287B">
        <w:rPr>
          <w:sz w:val="26"/>
          <w:szCs w:val="26"/>
        </w:rPr>
        <w:t>Получатели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2.17.5.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2.17.6. Обеспечение получателями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прожиточного минимума для трудоспособного населения, установленного Правительством Калужской области (для получателей, являющихся работодателями).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2.17.7. Для получателей по направлению, указанному в подпункте 2.2.1 пункта 2.2 Порядка: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2.17.7.1. Наличие у получателей поголовья коров на 1-е число месяца, в котором они обратились в отдел за предоставлением субсидии.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2.17.7.2. </w:t>
      </w:r>
      <w:proofErr w:type="gramStart"/>
      <w:r w:rsidRPr="00EB287B">
        <w:rPr>
          <w:sz w:val="26"/>
          <w:szCs w:val="26"/>
        </w:rPr>
        <w:t>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получателей, которые начали хозяйственную деятельность по производству молока в отчетном финансовом году, и получателей, представивших документы, подтверждающие наступление обстоятельств непреодолимой силы в отчетном финансовом году.</w:t>
      </w:r>
      <w:proofErr w:type="gramEnd"/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2.17.7.3. Обеспечение уровня молочной продуктивности коров за отчетный финансовый год по отношению к уровню года, предшествующего отчетному финансовому году, не менее 4500 килограммов. Данное требование не распространяется на получателей, которые начали хозяйственную деятельность по производству молока в отчетном финансовом году.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2.17.8. Для получателей по направлению, указанному в подпункте 2.2.4 пункта 2.2 Порядка, - получатель включен в перечень, утверждаемый уполномоченным органом государственной власти Калужской области – министерством сельского хозяйства </w:t>
      </w:r>
      <w:r w:rsidRPr="00EB287B">
        <w:rPr>
          <w:sz w:val="26"/>
          <w:szCs w:val="26"/>
        </w:rPr>
        <w:lastRenderedPageBreak/>
        <w:t>Калужской области по согласованию с Министерством сельского хозяйства Российской Федерации на поддержку племенного животноводства.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2.17.9. Наличие у получателей фактически произведенных затрат по направлениям, установленным в пункте 2.2 Порядка, подтвержденных документами, указанными в подпункте 2.3.2 пункта 2.3 Порядка.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2.18. Требования, которым должны соответствовать получатели по направлениям, указанным в подпунктах 2.2.1 - 2.2.4 пункта 2.2 Порядка, на 1 января текущего финансового года: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2.18.1. Соответствие получателя требованиям статьи 3 Федерального закона "О развитии сельского хозяйства".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2.19. Требования, которым должны соответствовать получатели по направлениям, указанным в подпунктах 2.2.1 - 2.2.4 пункта 2.2 Порядка, на 1 января текущего финансового года: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2.19.1. Регистрация юридических лиц (за исключением государственных (муниципальных) учреждений), индивидуальных предпринимателей, являющихся сельскохозяйственными товаропроизводителями (за исключением граждан, ведущих личное подсобное хозяйство, и сельскохозяйственных кредитных потребительских кооперативов) и ведение сельскохозяйственного производства на территории МР "Бабынинский район" не менее одного года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3. Требования к отчетности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3.1. Получатель в срок не позднее 31 января года, следующего за годом, в котором была получена субсидия, представляет в отдел сельского хозяйства отчет о достижении результатов предоставления субсидии по формам, определенным типовой формой договора, установленной отделом финансов администрации МР "Бабынинский район".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3.2. Отдел сельского хозяйства вправе устанавливать в договоре о предоставлении субсидии сроки и формы представления получателем дополнительной отчетности.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4. Требования об осуществлении </w:t>
      </w:r>
      <w:proofErr w:type="gramStart"/>
      <w:r w:rsidRPr="00EB287B">
        <w:rPr>
          <w:sz w:val="26"/>
          <w:szCs w:val="26"/>
        </w:rPr>
        <w:t>контроля за</w:t>
      </w:r>
      <w:proofErr w:type="gramEnd"/>
      <w:r w:rsidRPr="00EB287B">
        <w:rPr>
          <w:sz w:val="26"/>
          <w:szCs w:val="26"/>
        </w:rPr>
        <w:t xml:space="preserve"> соблюдением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условий, цели и порядка предоставления субсидий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и ответственности за их нарушение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>4.1. Отдел сельского хозяйства и иные органы, указанные в подпункте 5 пункта 3 статьи 78 Бюджетного кодекса Российской Федерации, осуществляют обязательную проверку соблюдения получателями условий, цели и порядка предоставления субсидий.</w:t>
      </w:r>
    </w:p>
    <w:p w:rsidR="00EB287B" w:rsidRPr="00EB287B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sz w:val="26"/>
          <w:szCs w:val="26"/>
        </w:rPr>
      </w:pPr>
      <w:r w:rsidRPr="00EB287B">
        <w:rPr>
          <w:sz w:val="26"/>
          <w:szCs w:val="26"/>
        </w:rPr>
        <w:t xml:space="preserve">4.2. </w:t>
      </w:r>
      <w:proofErr w:type="gramStart"/>
      <w:r w:rsidRPr="00EB287B">
        <w:rPr>
          <w:sz w:val="26"/>
          <w:szCs w:val="26"/>
        </w:rPr>
        <w:t>В случае нарушения получателем условий, цели и порядка предоставления субсидий, установленных при их предоставлении, выявленного по фактам проверок, проведенных отделом сельского хозяйства и иными органами, указанными в подпункте 5 пункта 3 статьи 78 Бюджетного кодекса Российской Федерации, получатель в срок не позднее 22 рабочих дней со дня выявления указанных нарушений осуществляет возврат субсидии путем перечисления денежных средств в районный бюджет.</w:t>
      </w:r>
      <w:proofErr w:type="gramEnd"/>
    </w:p>
    <w:p w:rsidR="001A52D7" w:rsidRDefault="00EB287B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567" w:firstLine="0"/>
        <w:rPr>
          <w:b/>
          <w:sz w:val="26"/>
          <w:szCs w:val="26"/>
        </w:rPr>
      </w:pPr>
      <w:r w:rsidRPr="00EB287B">
        <w:rPr>
          <w:sz w:val="26"/>
          <w:szCs w:val="26"/>
        </w:rPr>
        <w:t xml:space="preserve">4.3. В случае </w:t>
      </w:r>
      <w:proofErr w:type="spellStart"/>
      <w:r w:rsidRPr="00EB287B">
        <w:rPr>
          <w:sz w:val="26"/>
          <w:szCs w:val="26"/>
        </w:rPr>
        <w:t>недостижения</w:t>
      </w:r>
      <w:proofErr w:type="spellEnd"/>
      <w:r w:rsidRPr="00EB287B">
        <w:rPr>
          <w:sz w:val="26"/>
          <w:szCs w:val="26"/>
        </w:rPr>
        <w:t xml:space="preserve"> конкретных показателей результативности, установленных в договоре о предоставлении субсидий, получатель в срок не позднее 1 апреля следующего финансового года осуществляет возврат субсидии путем перечисления денежных сре</w:t>
      </w:r>
      <w:proofErr w:type="gramStart"/>
      <w:r w:rsidRPr="00EB287B">
        <w:rPr>
          <w:sz w:val="26"/>
          <w:szCs w:val="26"/>
        </w:rPr>
        <w:t>дств в р</w:t>
      </w:r>
      <w:proofErr w:type="gramEnd"/>
      <w:r w:rsidRPr="00EB287B">
        <w:rPr>
          <w:sz w:val="26"/>
          <w:szCs w:val="26"/>
        </w:rPr>
        <w:t>айонный бюджет.</w:t>
      </w:r>
    </w:p>
    <w:sectPr w:rsidR="001A52D7" w:rsidSect="00EB2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17B"/>
    <w:multiLevelType w:val="hybridMultilevel"/>
    <w:tmpl w:val="7A94FB5A"/>
    <w:lvl w:ilvl="0" w:tplc="3A1E0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05471"/>
    <w:rsid w:val="000B18CE"/>
    <w:rsid w:val="000D06A0"/>
    <w:rsid w:val="000F32C2"/>
    <w:rsid w:val="0014489D"/>
    <w:rsid w:val="001A52D7"/>
    <w:rsid w:val="002220AF"/>
    <w:rsid w:val="002452DC"/>
    <w:rsid w:val="002C2BF3"/>
    <w:rsid w:val="00303B54"/>
    <w:rsid w:val="003D2DD0"/>
    <w:rsid w:val="004555F1"/>
    <w:rsid w:val="0054351A"/>
    <w:rsid w:val="00585127"/>
    <w:rsid w:val="005D129D"/>
    <w:rsid w:val="00652736"/>
    <w:rsid w:val="0065418D"/>
    <w:rsid w:val="006B2FC7"/>
    <w:rsid w:val="006C0870"/>
    <w:rsid w:val="006E6C8F"/>
    <w:rsid w:val="007024A7"/>
    <w:rsid w:val="008256A0"/>
    <w:rsid w:val="009842BB"/>
    <w:rsid w:val="00B13E95"/>
    <w:rsid w:val="00B20BDA"/>
    <w:rsid w:val="00B8109A"/>
    <w:rsid w:val="00BC5E27"/>
    <w:rsid w:val="00C12D32"/>
    <w:rsid w:val="00C570E8"/>
    <w:rsid w:val="00C6479E"/>
    <w:rsid w:val="00C912C1"/>
    <w:rsid w:val="00D0536D"/>
    <w:rsid w:val="00DC36D2"/>
    <w:rsid w:val="00E10395"/>
    <w:rsid w:val="00E276AF"/>
    <w:rsid w:val="00EA3421"/>
    <w:rsid w:val="00EB287B"/>
    <w:rsid w:val="00EB696F"/>
    <w:rsid w:val="00F22024"/>
    <w:rsid w:val="00F256DC"/>
    <w:rsid w:val="00F8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A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5</cp:revision>
  <cp:lastPrinted>2022-12-08T07:04:00Z</cp:lastPrinted>
  <dcterms:created xsi:type="dcterms:W3CDTF">2022-12-02T12:42:00Z</dcterms:created>
  <dcterms:modified xsi:type="dcterms:W3CDTF">2022-12-14T09:43:00Z</dcterms:modified>
</cp:coreProperties>
</file>